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2E" w:rsidRPr="00D17910" w:rsidRDefault="00B6672E" w:rsidP="00520AB8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520AB8">
        <w:rPr>
          <w:b/>
          <w:sz w:val="24"/>
          <w:szCs w:val="24"/>
        </w:rPr>
        <w:t xml:space="preserve"> Общероссийского Профсоюза образования</w:t>
      </w:r>
    </w:p>
    <w:p w:rsidR="00B6672E" w:rsidRPr="00D17910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2</w:t>
      </w:r>
    </w:p>
    <w:p w:rsidR="00ED5E31" w:rsidRDefault="00ED5E31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Pr="00D17910" w:rsidRDefault="00715345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Материальная помощь членам Профсоюза 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Верх-Исетской</w:t>
      </w:r>
      <w:r w:rsidR="00520AB8">
        <w:rPr>
          <w:b/>
          <w:sz w:val="28"/>
          <w:szCs w:val="28"/>
          <w:u w:val="single"/>
        </w:rPr>
        <w:t xml:space="preserve"> районной организации Профессионального союза </w:t>
      </w:r>
      <w:r>
        <w:rPr>
          <w:b/>
          <w:sz w:val="28"/>
          <w:szCs w:val="28"/>
          <w:u w:val="single"/>
        </w:rPr>
        <w:t>работников</w:t>
      </w:r>
    </w:p>
    <w:p w:rsidR="00B6672E" w:rsidRPr="00B6672E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материальной поддержки членов Профсоюза, находящих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ся в трудной жизненной ситуации или испытывающих в</w:t>
      </w:r>
      <w:r>
        <w:rPr>
          <w:color w:val="000000" w:themeColor="text1"/>
          <w:sz w:val="28"/>
          <w:szCs w:val="28"/>
          <w:shd w:val="clear" w:color="auto" w:fill="FFFFFF"/>
        </w:rPr>
        <w:t>ременные материальные трудности, Верх-Исетская</w:t>
      </w:r>
      <w:r w:rsidR="00520AB8">
        <w:rPr>
          <w:color w:val="000000" w:themeColor="text1"/>
          <w:sz w:val="28"/>
          <w:szCs w:val="28"/>
          <w:shd w:val="clear" w:color="auto" w:fill="FFFFFF"/>
        </w:rPr>
        <w:t xml:space="preserve"> районная организация Профессионального союза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работников народного образования и науки РФ оказывает материальную помощь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 членам Профсоюза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организаций Верх-Исетского района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6672E" w:rsidRPr="00D47E3E" w:rsidRDefault="00715345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Материальная помощь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выдаётся 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на основании личного заявления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, написанного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72E" w:rsidRPr="0010143F">
        <w:rPr>
          <w:b/>
          <w:color w:val="000000" w:themeColor="text1"/>
          <w:sz w:val="28"/>
          <w:szCs w:val="28"/>
          <w:shd w:val="clear" w:color="auto" w:fill="FFFFFF"/>
        </w:rPr>
        <w:t>на имя председателя районной организации Профсоюза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Оказание материальной по</w:t>
      </w:r>
      <w:r>
        <w:rPr>
          <w:color w:val="000000" w:themeColor="text1"/>
          <w:sz w:val="28"/>
          <w:szCs w:val="28"/>
          <w:shd w:val="clear" w:color="auto" w:fill="FFFFFF"/>
        </w:rPr>
        <w:t>мощи члену Профсоюза производит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ся </w:t>
      </w:r>
      <w:r w:rsidRPr="0010143F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не чаще 1 раза в год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Основанием для оказания матер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иальной помощи 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10143F">
        <w:rPr>
          <w:b/>
          <w:color w:val="000000" w:themeColor="text1"/>
          <w:sz w:val="28"/>
          <w:szCs w:val="28"/>
          <w:shd w:val="clear" w:color="auto" w:fill="FFFFFF"/>
        </w:rPr>
        <w:t>личное заявление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, в котором указывается </w:t>
      </w:r>
      <w:r w:rsidRPr="0010143F">
        <w:rPr>
          <w:b/>
          <w:color w:val="000000" w:themeColor="text1"/>
          <w:sz w:val="28"/>
          <w:szCs w:val="28"/>
          <w:shd w:val="clear" w:color="auto" w:fill="FFFFFF"/>
        </w:rPr>
        <w:t>причина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, по которой он обращается 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в районный комитет Профсоюза 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за оказанием материальной помощи, а также профсоюзный стаж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0143F" w:rsidRPr="0010143F">
        <w:rPr>
          <w:b/>
          <w:color w:val="000000" w:themeColor="text1"/>
          <w:sz w:val="28"/>
          <w:szCs w:val="28"/>
          <w:shd w:val="clear" w:color="auto" w:fill="FFFFFF"/>
        </w:rPr>
        <w:t>не менее 1 года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B6672E" w:rsidRPr="00885505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8"/>
          <w:szCs w:val="28"/>
          <w:shd w:val="clear" w:color="auto" w:fill="FFFFFF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617"/>
        <w:gridCol w:w="4867"/>
        <w:gridCol w:w="5289"/>
      </w:tblGrid>
      <w:tr w:rsidR="00B6672E" w:rsidRPr="00B6672E" w:rsidTr="00520AB8">
        <w:tc>
          <w:tcPr>
            <w:tcW w:w="617" w:type="dxa"/>
          </w:tcPr>
          <w:p w:rsidR="00B6672E" w:rsidRDefault="00B6672E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10143F" w:rsidRPr="00B6672E" w:rsidRDefault="0010143F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867" w:type="dxa"/>
          </w:tcPr>
          <w:p w:rsidR="00B6672E" w:rsidRPr="00B6672E" w:rsidRDefault="0010143F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Основания для получения м</w:t>
            </w:r>
            <w:r w:rsidR="00B6672E"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атериальной помощи</w:t>
            </w:r>
          </w:p>
        </w:tc>
        <w:tc>
          <w:tcPr>
            <w:tcW w:w="5289" w:type="dxa"/>
          </w:tcPr>
          <w:p w:rsidR="00B6672E" w:rsidRPr="00B6672E" w:rsidRDefault="00B6672E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Предоставляемые </w:t>
            </w:r>
            <w:r w:rsidR="0010143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(подтверждающие) </w:t>
            </w: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документы</w:t>
            </w:r>
            <w:r w:rsidR="0010143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для получения материальной помощи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дорогостоящего лечения работника</w:t>
            </w:r>
            <w:r w:rsidR="00101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(являющегося членом Профсоюза)</w:t>
            </w:r>
          </w:p>
        </w:tc>
        <w:tc>
          <w:tcPr>
            <w:tcW w:w="5289" w:type="dxa"/>
          </w:tcPr>
          <w:p w:rsidR="00B6672E" w:rsidRPr="00B6672E" w:rsidRDefault="0010143F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договора с медицинским учреждением на оказание платных медицинских услуг с указанием суммы лечения, копия медицинского заключения с указанием диагноза заболевания, чеки или справку подтверждающие расходы на медицинские услуги.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смерти работника</w:t>
            </w:r>
            <w:r w:rsidR="00101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(являющегося членом Профсоюза),</w:t>
            </w:r>
          </w:p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смерти одного из супругов, детей работника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свидетельства о смерти и документы подтверждающие родство (копия свидетельства о браке, свидетельства о рождении).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67" w:type="dxa"/>
          </w:tcPr>
          <w:p w:rsidR="00B6672E" w:rsidRPr="00B6672E" w:rsidRDefault="00B6672E" w:rsidP="00B66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случае непредвиденных, чрезвычайных обстоятельств (кража, авария, пожар в </w:t>
            </w:r>
            <w:r w:rsidRPr="001014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жилом помещении</w:t>
            </w: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т.д.)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правки, выданные органами местного самоуправления, из полиции.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связи с выходом на пенсию по болезни и инвалидности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правка</w:t>
            </w:r>
            <w:r w:rsid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подтверждающая факт выхода на пенсию по болезни и инвалидности.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оздоровление работника в санатории (члена Профсоюза)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путевки в санаторий и обратный талон</w:t>
            </w:r>
          </w:p>
        </w:tc>
      </w:tr>
    </w:tbl>
    <w:p w:rsidR="00B6672E" w:rsidRP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4"/>
          <w:szCs w:val="24"/>
          <w:shd w:val="clear" w:color="auto" w:fill="FFFFFF"/>
        </w:rPr>
      </w:pPr>
    </w:p>
    <w:p w:rsidR="00690A70" w:rsidRPr="00B6672E" w:rsidRDefault="00690A70">
      <w:pPr>
        <w:rPr>
          <w:rFonts w:ascii="Times New Roman" w:hAnsi="Times New Roman" w:cs="Times New Roman"/>
        </w:rPr>
      </w:pPr>
    </w:p>
    <w:sectPr w:rsidR="00690A70" w:rsidRPr="00B6672E" w:rsidSect="00BA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2E"/>
    <w:rsid w:val="0010143F"/>
    <w:rsid w:val="00520AB8"/>
    <w:rsid w:val="00690A70"/>
    <w:rsid w:val="00715345"/>
    <w:rsid w:val="00B6672E"/>
    <w:rsid w:val="00E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C0B1"/>
  <w15:docId w15:val="{5E4EF4AA-0B46-4C0C-85CD-5B0D57A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B667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67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2023-09-01T09:54:00Z</dcterms:created>
  <dcterms:modified xsi:type="dcterms:W3CDTF">2023-09-01T09:54:00Z</dcterms:modified>
</cp:coreProperties>
</file>